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625" w:rsidRDefault="009C6F2D"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5" type="#_x0000_t34" style="position:absolute;margin-left:321pt;margin-top:231.75pt;width:83.25pt;height:67.5pt;z-index:251698176" o:connectortype="elbow" adj="10794,-97200,-101968">
            <v:stroke endarrow="block"/>
          </v:shape>
        </w:pict>
      </w:r>
      <w:r>
        <w:rPr>
          <w:noProof/>
        </w:rPr>
        <w:pict>
          <v:shape id="_x0000_s1064" type="#_x0000_t34" style="position:absolute;margin-left:191.25pt;margin-top:281.25pt;width:84pt;height:12pt;rotation:90;z-index:251697152" o:connectortype="elbow" adj=",-571050,-80036">
            <v:stroke endarrow="block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margin-left:161.25pt;margin-top:231.75pt;width:51.75pt;height:0;rotation:180;z-index:251696128" o:connectortype="elbow" adj="-118957,-1,-118957">
            <v:stroke endarrow="block"/>
          </v:shape>
        </w:pict>
      </w:r>
      <w:r>
        <w:rPr>
          <w:noProof/>
        </w:rPr>
        <w:pict>
          <v:shape id="_x0000_s1062" type="#_x0000_t34" style="position:absolute;margin-left:183.4pt;margin-top:130.1pt;width:114pt;height:15.75pt;rotation:270;flip:x;z-index:251695104" o:connectortype="elbow" adj=",366171,-60679">
            <v:stroke endarrow="block"/>
          </v:shape>
        </w:pict>
      </w:r>
      <w:r>
        <w:rPr>
          <w:noProof/>
        </w:rPr>
        <w:pict>
          <v:shape id="_x0000_s1061" type="#_x0000_t34" style="position:absolute;margin-left:118.5pt;margin-top:81pt;width:69.75pt;height:29.25pt;rotation:180;flip:y;z-index:251694080" o:connectortype="elbow" adj="10792,112985,-80594">
            <v:stroke endarrow="block"/>
          </v:shape>
        </w:pict>
      </w:r>
      <w:r>
        <w:rPr>
          <w:noProof/>
        </w:rPr>
        <w:pict>
          <v:shape id="_x0000_s1060" type="#_x0000_t34" style="position:absolute;margin-left:126pt;margin-top:-11.25pt;width:56.25pt;height:49.5pt;rotation:180;z-index:251693056" o:connectortype="elbow" adj="10790,-48109,-97632">
            <v:stroke endarrow="block"/>
          </v:shape>
        </w:pict>
      </w:r>
      <w:r>
        <w:rPr>
          <w:noProof/>
        </w:rPr>
        <w:pict>
          <v:shape id="_x0000_s1059" type="#_x0000_t34" style="position:absolute;margin-left:82.9pt;margin-top:271.85pt;width:61.5pt;height:24.75pt;rotation:90;z-index:251692032" o:connectortype="elbow" adj=",-284073,-69541">
            <v:stroke endarrow="block"/>
          </v:shape>
        </w:pict>
      </w:r>
      <w:r>
        <w:rPr>
          <w:noProof/>
        </w:rPr>
        <w:pict>
          <v:shape id="_x0000_s1058" type="#_x0000_t34" style="position:absolute;margin-left:10.5pt;margin-top:238.5pt;width:37.5pt;height:24pt;rotation:90;z-index:251691008" o:connectortype="elbow" adj=",-273375,-65232">
            <v:stroke endarrow="block"/>
          </v:shape>
        </w:pict>
      </w:r>
      <w:r>
        <w:rPr>
          <w:noProof/>
        </w:rPr>
        <w:pict>
          <v:shape id="_x0000_s1057" type="#_x0000_t34" style="position:absolute;margin-left:316.85pt;margin-top:359.65pt;width:69.75pt;height:46.5pt;rotation:90;flip:x;z-index:251689984" o:connectortype="elbow" adj="10792,195097,-124026">
            <v:stroke endarrow="block"/>
          </v:shape>
        </w:pict>
      </w:r>
      <w:r>
        <w:rPr>
          <w:noProof/>
        </w:rPr>
        <w:pict>
          <v:shape id="_x0000_s1056" type="#_x0000_t34" style="position:absolute;margin-left:247.1pt;margin-top:391.9pt;width:50.25pt;height:13.5pt;rotation:90;flip:x;z-index:251688960" o:connectortype="elbow" adj="16570,712800,-145075">
            <v:stroke endarrow="block"/>
          </v:shape>
        </w:pict>
      </w:r>
      <w:r>
        <w:rPr>
          <w:noProof/>
        </w:rPr>
        <w:pict>
          <v:shape id="_x0000_s1055" type="#_x0000_t34" style="position:absolute;margin-left:221.65pt;margin-top:384.35pt;width:37.5pt;height:15.75pt;rotation:90;z-index:251687936" o:connectortype="elbow" adj="19036,-610971,-184464">
            <v:stroke endarrow="block"/>
          </v:shape>
        </w:pict>
      </w:r>
      <w:r>
        <w:rPr>
          <w:noProof/>
        </w:rPr>
        <w:pict>
          <v:shape id="_x0000_s1054" type="#_x0000_t34" style="position:absolute;margin-left:181.15pt;margin-top:361.85pt;width:27pt;height:12.75pt;rotation:90;flip:x;z-index:251686912" o:connectortype="elbow" adj=",722965,-208200">
            <v:stroke endarrow="block"/>
          </v:shape>
        </w:pict>
      </w:r>
      <w:r>
        <w:rPr>
          <w:noProof/>
        </w:rPr>
        <w:pict>
          <v:shape id="_x0000_s1053" type="#_x0000_t34" style="position:absolute;margin-left:489pt;margin-top:319.5pt;width:49.5pt;height:48.75pt;z-index:251685888" o:connectortype="elbow" adj=",-173465,-244800">
            <v:stroke endarrow="block"/>
          </v:shape>
        </w:pict>
      </w:r>
      <w:r>
        <w:rPr>
          <w:noProof/>
        </w:rPr>
        <w:pict>
          <v:shape id="_x0000_s1052" type="#_x0000_t34" style="position:absolute;margin-left:506.25pt;margin-top:315pt;width:32.25pt;height:20.25pt;z-index:251684864" o:connectortype="elbow" adj="10783,-412800,-387293">
            <v:stroke endarrow="block"/>
          </v:shape>
        </w:pict>
      </w:r>
      <w:r>
        <w:rPr>
          <w:noProof/>
        </w:rPr>
        <w:pict>
          <v:shape id="_x0000_s1051" type="#_x0000_t34" style="position:absolute;margin-left:506.25pt;margin-top:278.25pt;width:32.25pt;height:21pt;flip:y;z-index:251683840" o:connectortype="elbow" adj="10783,381857,-387293">
            <v:stroke endarrow="block"/>
          </v:shape>
        </w:pict>
      </w:r>
      <w:r>
        <w:rPr>
          <w:noProof/>
        </w:rPr>
        <w:pict>
          <v:shape id="_x0000_s1050" type="#_x0000_t34" style="position:absolute;margin-left:290.25pt;margin-top:104.25pt;width:117.75pt;height:63.75pt;rotation:270;z-index:251682816" o:connectortype="elbow" adj="10795,-90466,-71404">
            <v:stroke endarrow="block"/>
          </v:shape>
        </w:pict>
      </w:r>
      <w:r>
        <w:rPr>
          <w:noProof/>
        </w:rPr>
        <w:pict>
          <v:shape id="_x0000_s1049" type="#_x0000_t34" style="position:absolute;margin-left:394.5pt;margin-top:122.25pt;width:106.5pt;height:16.5pt;rotation:90;flip:x;z-index:251681792" o:connectortype="elbow" adj=",195382,-103741">
            <v:stroke endarrow="block"/>
          </v:shape>
        </w:pict>
      </w:r>
      <w:r>
        <w:rPr>
          <w:noProof/>
        </w:rPr>
        <w:pict>
          <v:shape id="_x0000_s1048" type="#_x0000_t34" style="position:absolute;margin-left:473.25pt;margin-top:78pt;width:44.25pt;height:42.75pt;rotation:90;flip:x;z-index:251680768" o:connectortype="elbow" adj="10788,75411,-266522">
            <v:stroke endarrow="block"/>
          </v:shape>
        </w:pict>
      </w:r>
      <w:r>
        <w:rPr>
          <w:noProof/>
        </w:rPr>
        <w:pict>
          <v:shape id="_x0000_s1047" type="#_x0000_t34" style="position:absolute;margin-left:480pt;margin-top:54pt;width:51.75pt;height:7.5pt;flip:y;z-index:251679744" o:connectortype="elbow" adj="10790,384480,-230400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425.25pt;margin-top:188.25pt;width:188.25pt;height:49.5pt;z-index:251678720">
            <v:textbox>
              <w:txbxContent>
                <w:p w:rsidR="009C6F2D" w:rsidRDefault="009C6F2D" w:rsidP="009C6F2D">
                  <w:r>
                    <w:t xml:space="preserve">The </w:t>
                  </w:r>
                  <w:proofErr w:type="gramStart"/>
                  <w:r>
                    <w:t>benefits of this solution is</w:t>
                  </w:r>
                  <w:proofErr w:type="gramEnd"/>
                  <w:r>
                    <w:t xml:space="preserve"> that it saves time, effort and money producing the solution.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506.25pt;margin-top:121.5pt;width:183.75pt;height:57pt;z-index:251677696">
            <v:textbox>
              <w:txbxContent>
                <w:p w:rsidR="009C6F2D" w:rsidRDefault="009C6F2D" w:rsidP="009C6F2D">
                  <w:r>
                    <w:t>The format of the solution needs to suit the Web Works company, in this case excel would be used.</w:t>
                  </w:r>
                </w:p>
              </w:txbxContent>
            </v:textbox>
          </v:shape>
        </w:pict>
      </w:r>
      <w:r w:rsidR="00333C1D">
        <w:rPr>
          <w:noProof/>
        </w:rPr>
        <w:pict>
          <v:shape id="_x0000_s1044" type="#_x0000_t202" style="position:absolute;margin-left:538.5pt;margin-top:12.75pt;width:158.25pt;height:79.5pt;z-index:251676672">
            <v:textbox>
              <w:txbxContent>
                <w:p w:rsidR="00333C1D" w:rsidRPr="00333C1D" w:rsidRDefault="00333C1D" w:rsidP="00333C1D">
                  <w:r>
                    <w:t xml:space="preserve">The </w:t>
                  </w:r>
                  <w:proofErr w:type="gramStart"/>
                  <w:r>
                    <w:t>issue  o</w:t>
                  </w:r>
                  <w:r w:rsidR="009C6F2D">
                    <w:t>f</w:t>
                  </w:r>
                  <w:proofErr w:type="gramEnd"/>
                  <w:r w:rsidR="009C6F2D">
                    <w:t xml:space="preserve"> the company is that Wendy who does</w:t>
                  </w:r>
                  <w:r>
                    <w:t xml:space="preserve"> the </w:t>
                  </w:r>
                  <w:r w:rsidR="009C6F2D">
                    <w:t xml:space="preserve">paper work </w:t>
                  </w:r>
                  <w:r>
                    <w:t>has to work out pay manually.</w:t>
                  </w:r>
                </w:p>
              </w:txbxContent>
            </v:textbox>
          </v:shape>
        </w:pict>
      </w:r>
      <w:r w:rsidR="00333C1D">
        <w:rPr>
          <w:noProof/>
        </w:rPr>
        <w:pict>
          <v:shape id="_x0000_s1027" type="#_x0000_t202" style="position:absolute;margin-left:369pt;margin-top:43.5pt;width:111pt;height:27pt;z-index:251659264" fillcolor="#4f81bd [3204]" strokecolor="#f2f2f2 [3041]" strokeweight="3pt">
            <v:shadow on="t" type="perspective" color="#243f60 [1604]" opacity=".5" offset="1pt" offset2="-1pt"/>
            <v:textbox>
              <w:txbxContent>
                <w:p w:rsidR="003E71EC" w:rsidRPr="003E71EC" w:rsidRDefault="003E71EC">
                  <w:pPr>
                    <w:rPr>
                      <w:sz w:val="20"/>
                      <w:szCs w:val="20"/>
                    </w:rPr>
                  </w:pPr>
                  <w:r w:rsidRPr="003E71EC">
                    <w:rPr>
                      <w:sz w:val="20"/>
                      <w:szCs w:val="20"/>
                    </w:rPr>
                    <w:t>Analysis the problem</w:t>
                  </w:r>
                </w:p>
              </w:txbxContent>
            </v:textbox>
          </v:shape>
        </w:pict>
      </w:r>
      <w:r w:rsidR="00333C1D">
        <w:rPr>
          <w:noProof/>
        </w:rPr>
        <w:pict>
          <v:shape id="_x0000_s1043" type="#_x0000_t202" style="position:absolute;margin-left:546pt;margin-top:360.75pt;width:156.75pt;height:21pt;z-index:251675648">
            <v:textbox>
              <w:txbxContent>
                <w:p w:rsidR="00333C1D" w:rsidRDefault="00333C1D">
                  <w:r>
                    <w:t>Use formatting conventions</w:t>
                  </w:r>
                </w:p>
              </w:txbxContent>
            </v:textbox>
          </v:shape>
        </w:pict>
      </w:r>
      <w:r w:rsidR="00333C1D">
        <w:rPr>
          <w:noProof/>
        </w:rPr>
        <w:pict>
          <v:shape id="_x0000_s1042" type="#_x0000_t202" style="position:absolute;margin-left:538.5pt;margin-top:319.5pt;width:143.25pt;height:23.25pt;z-index:251674624">
            <v:textbox>
              <w:txbxContent>
                <w:p w:rsidR="00333C1D" w:rsidRDefault="00333C1D">
                  <w:r>
                    <w:t>Format the Spreadsheet</w:t>
                  </w:r>
                </w:p>
              </w:txbxContent>
            </v:textbox>
          </v:shape>
        </w:pict>
      </w:r>
      <w:r w:rsidR="00333C1D">
        <w:rPr>
          <w:noProof/>
        </w:rPr>
        <w:pict>
          <v:shape id="_x0000_s1041" type="#_x0000_t202" style="position:absolute;margin-left:538.5pt;margin-top:258pt;width:122.25pt;height:36.75pt;z-index:251673600">
            <v:textbox>
              <w:txbxContent>
                <w:p w:rsidR="00333C1D" w:rsidRDefault="00333C1D">
                  <w:r>
                    <w:t>Choose information right for the graphs</w:t>
                  </w:r>
                </w:p>
              </w:txbxContent>
            </v:textbox>
          </v:shape>
        </w:pict>
      </w:r>
      <w:r w:rsidR="00333C1D">
        <w:rPr>
          <w:noProof/>
        </w:rPr>
        <w:pict>
          <v:shape id="_x0000_s1040" type="#_x0000_t202" style="position:absolute;margin-left:270.75pt;margin-top:423.75pt;width:110.25pt;height:39.75pt;z-index:251672576">
            <v:textbox>
              <w:txbxContent>
                <w:p w:rsidR="00333C1D" w:rsidRDefault="00333C1D">
                  <w:r>
                    <w:t>Lines around the graphs</w:t>
                  </w:r>
                </w:p>
              </w:txbxContent>
            </v:textbox>
          </v:shape>
        </w:pict>
      </w:r>
      <w:r w:rsidR="00333C1D">
        <w:rPr>
          <w:noProof/>
        </w:rPr>
        <w:pict>
          <v:shape id="_x0000_s1039" type="#_x0000_t202" style="position:absolute;margin-left:141.75pt;margin-top:417.75pt;width:97.5pt;height:36.75pt;z-index:251671552">
            <v:textbox>
              <w:txbxContent>
                <w:p w:rsidR="00333C1D" w:rsidRDefault="00333C1D">
                  <w:r>
                    <w:t>Fonts, Size and Headings</w:t>
                  </w:r>
                </w:p>
              </w:txbxContent>
            </v:textbox>
          </v:shape>
        </w:pict>
      </w:r>
      <w:r w:rsidR="00333C1D">
        <w:rPr>
          <w:noProof/>
        </w:rPr>
        <w:pict>
          <v:shape id="_x0000_s1038" type="#_x0000_t202" style="position:absolute;margin-left:270.75pt;margin-top:387pt;width:90pt;height:20.25pt;z-index:251670528">
            <v:textbox>
              <w:txbxContent>
                <w:p w:rsidR="00333C1D" w:rsidRDefault="00333C1D">
                  <w:r>
                    <w:t>Colours</w:t>
                  </w:r>
                </w:p>
              </w:txbxContent>
            </v:textbox>
          </v:shape>
        </w:pict>
      </w:r>
      <w:r w:rsidR="00333C1D">
        <w:rPr>
          <w:noProof/>
        </w:rPr>
        <w:pict>
          <v:shape id="_x0000_s1037" type="#_x0000_t202" style="position:absolute;margin-left:141.75pt;margin-top:381.75pt;width:97.5pt;height:19.5pt;z-index:251669504">
            <v:textbox>
              <w:txbxContent>
                <w:p w:rsidR="00333C1D" w:rsidRDefault="00333C1D">
                  <w:r>
                    <w:t>Buttons</w:t>
                  </w:r>
                </w:p>
              </w:txbxContent>
            </v:textbox>
          </v:shape>
        </w:pict>
      </w:r>
      <w:r w:rsidR="00333C1D">
        <w:rPr>
          <w:noProof/>
        </w:rPr>
        <w:pict>
          <v:shape id="_x0000_s1032" type="#_x0000_t202" style="position:absolute;margin-left:188.25pt;margin-top:335.25pt;width:132.75pt;height:33pt;z-index:251664384" fillcolor="#4f81bd [3204]" strokecolor="#f2f2f2 [3041]" strokeweight="3pt">
            <v:shadow on="t" type="perspective" color="#243f60 [1604]" opacity=".5" offset="1pt" offset2="-1pt"/>
            <v:textbox>
              <w:txbxContent>
                <w:p w:rsidR="003E71EC" w:rsidRDefault="003E71EC">
                  <w:r>
                    <w:t>Design techniques</w:t>
                  </w:r>
                </w:p>
                <w:p w:rsidR="003E71EC" w:rsidRDefault="003E71EC"/>
              </w:txbxContent>
            </v:textbox>
          </v:shape>
        </w:pict>
      </w:r>
      <w:r w:rsidR="00333C1D">
        <w:rPr>
          <w:noProof/>
        </w:rPr>
        <w:pict>
          <v:shape id="_x0000_s1036" type="#_x0000_t202" style="position:absolute;margin-left:-19.5pt;margin-top:315pt;width:129pt;height:39.75pt;z-index:251668480">
            <v:textbox>
              <w:txbxContent>
                <w:p w:rsidR="00333C1D" w:rsidRDefault="00333C1D">
                  <w:r>
                    <w:t>Manual Validation - Calculator</w:t>
                  </w:r>
                </w:p>
              </w:txbxContent>
            </v:textbox>
          </v:shape>
        </w:pict>
      </w:r>
      <w:r w:rsidR="00333C1D">
        <w:rPr>
          <w:noProof/>
        </w:rPr>
        <w:pict>
          <v:shape id="_x0000_s1035" type="#_x0000_t202" style="position:absolute;margin-left:-29.25pt;margin-top:269.25pt;width:130.5pt;height:25.5pt;z-index:251667456">
            <v:textbox>
              <w:txbxContent>
                <w:p w:rsidR="00333C1D" w:rsidRDefault="00333C1D">
                  <w:r>
                    <w:t>Validation Range</w:t>
                  </w:r>
                </w:p>
              </w:txbxContent>
            </v:textbox>
          </v:shape>
        </w:pict>
      </w:r>
      <w:r w:rsidR="00333C1D">
        <w:rPr>
          <w:noProof/>
        </w:rPr>
        <w:pict>
          <v:shape id="_x0000_s1031" type="#_x0000_t202" style="position:absolute;margin-left:45pt;margin-top:221.25pt;width:116.25pt;height:28.5pt;z-index:251663360" fillcolor="#4f81bd [3204]" strokecolor="#f2f2f2 [3041]" strokeweight="3pt">
            <v:shadow on="t" type="perspective" color="#243f60 [1604]" opacity=".5" offset="1pt" offset2="-1pt"/>
            <v:textbox>
              <w:txbxContent>
                <w:p w:rsidR="003E71EC" w:rsidRDefault="003E71EC">
                  <w:r>
                    <w:t>Validation</w:t>
                  </w:r>
                </w:p>
              </w:txbxContent>
            </v:textbox>
          </v:shape>
        </w:pict>
      </w:r>
      <w:r w:rsidR="00333C1D">
        <w:rPr>
          <w:noProof/>
        </w:rPr>
        <w:pict>
          <v:shape id="_x0000_s1029" type="#_x0000_t202" style="position:absolute;margin-left:150pt;margin-top:38.25pt;width:110.25pt;height:39pt;z-index:251661312" fillcolor="#4f81bd [3204]" strokecolor="#f2f2f2 [3041]" strokeweight="3pt">
            <v:shadow on="t" type="perspective" color="#243f60 [1604]" opacity=".5" offset="1pt" offset2="-1pt"/>
            <v:textbox>
              <w:txbxContent>
                <w:p w:rsidR="003E71EC" w:rsidRDefault="003E71EC">
                  <w:r>
                    <w:t>Design, develop and test solution</w:t>
                  </w:r>
                </w:p>
              </w:txbxContent>
            </v:textbox>
          </v:shape>
        </w:pict>
      </w:r>
      <w:r w:rsidR="003E71EC">
        <w:rPr>
          <w:noProof/>
        </w:rPr>
        <w:pict>
          <v:shape id="_x0000_s1034" type="#_x0000_t202" style="position:absolute;margin-left:-12.75pt;margin-top:54pt;width:126pt;height:87pt;z-index:251666432">
            <v:textbox>
              <w:txbxContent>
                <w:p w:rsidR="003E71EC" w:rsidRDefault="003E71EC">
                  <w:proofErr w:type="gramStart"/>
                  <w:r>
                    <w:t>Type in information for the relevant sheets.</w:t>
                  </w:r>
                  <w:proofErr w:type="gramEnd"/>
                  <w:r>
                    <w:t xml:space="preserve"> </w:t>
                  </w:r>
                  <w:r w:rsidR="00333C1D">
                    <w:t>E.g.</w:t>
                  </w:r>
                  <w:r>
                    <w:t xml:space="preserve"> Payroll, Look up </w:t>
                  </w:r>
                  <w:r w:rsidR="00333C1D">
                    <w:t>table</w:t>
                  </w:r>
                  <w:r>
                    <w:t xml:space="preserve"> </w:t>
                  </w:r>
                  <w:r w:rsidR="00333C1D">
                    <w:t>information</w:t>
                  </w:r>
                </w:p>
              </w:txbxContent>
            </v:textbox>
          </v:shape>
        </w:pict>
      </w:r>
      <w:r w:rsidR="003E71EC">
        <w:rPr>
          <w:noProof/>
        </w:rPr>
        <w:pict>
          <v:shape id="_x0000_s1033" type="#_x0000_t202" style="position:absolute;margin-left:5.25pt;margin-top:-29.25pt;width:113.25pt;height:56.25pt;z-index:251665408">
            <v:textbox>
              <w:txbxContent>
                <w:p w:rsidR="003E71EC" w:rsidRDefault="003E71EC">
                  <w:r>
                    <w:t>Open Excel and Save Documents to the name desired</w:t>
                  </w:r>
                </w:p>
              </w:txbxContent>
            </v:textbox>
          </v:shape>
        </w:pict>
      </w:r>
      <w:r w:rsidR="003E71EC">
        <w:rPr>
          <w:noProof/>
        </w:rPr>
        <w:pict>
          <v:shape id="_x0000_s1030" type="#_x0000_t202" style="position:absolute;margin-left:411pt;margin-top:289.5pt;width:95.25pt;height:25.5pt;z-index:251662336" fillcolor="#4f81bd [3204]" strokecolor="#f2f2f2 [3041]" strokeweight="3pt">
            <v:shadow on="t" type="perspective" color="#243f60 [1604]" opacity=".5" offset="1pt" offset2="-1pt"/>
            <v:textbox>
              <w:txbxContent>
                <w:p w:rsidR="003E71EC" w:rsidRDefault="003E71EC">
                  <w:r>
                    <w:t>Graphs</w:t>
                  </w:r>
                </w:p>
              </w:txbxContent>
            </v:textbox>
          </v:shape>
        </w:pict>
      </w:r>
      <w:r w:rsidR="003E71EC">
        <w:rPr>
          <w:noProof/>
        </w:rPr>
        <w:pict>
          <v:shape id="_x0000_s1026" type="#_x0000_t202" style="position:absolute;margin-left:213pt;margin-top:198.75pt;width:108pt;height:46.5pt;z-index:251658240" fillcolor="#8064a2 [3207]" strokecolor="#f2f2f2 [3041]" strokeweight="3pt">
            <v:shadow on="t" type="perspective" color="#3f3151 [1607]" opacity=".5" offset="1pt" offset2="-1pt"/>
            <v:textbox>
              <w:txbxContent>
                <w:p w:rsidR="003E71EC" w:rsidRPr="003E71EC" w:rsidRDefault="003E71EC" w:rsidP="003E71EC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 xml:space="preserve">Solution </w:t>
                  </w:r>
                  <w:r w:rsidRPr="003E71EC">
                    <w:rPr>
                      <w:b/>
                    </w:rPr>
                    <w:t xml:space="preserve"> Web</w:t>
                  </w:r>
                  <w:proofErr w:type="gramEnd"/>
                  <w:r w:rsidRPr="003E71EC">
                    <w:rPr>
                      <w:b/>
                    </w:rPr>
                    <w:t xml:space="preserve"> works</w:t>
                  </w:r>
                </w:p>
              </w:txbxContent>
            </v:textbox>
          </v:shape>
        </w:pict>
      </w:r>
    </w:p>
    <w:sectPr w:rsidR="000D2625" w:rsidSect="003E71E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E71EC"/>
    <w:rsid w:val="00045080"/>
    <w:rsid w:val="000D2625"/>
    <w:rsid w:val="00333C1D"/>
    <w:rsid w:val="003E71EC"/>
    <w:rsid w:val="009C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47"/>
        <o:r id="V:Rule4" type="connector" idref="#_x0000_s1048"/>
        <o:r id="V:Rule6" type="connector" idref="#_x0000_s1049"/>
        <o:r id="V:Rule8" type="connector" idref="#_x0000_s1050"/>
        <o:r id="V:Rule10" type="connector" idref="#_x0000_s1051"/>
        <o:r id="V:Rule12" type="connector" idref="#_x0000_s1052"/>
        <o:r id="V:Rule14" type="connector" idref="#_x0000_s1053"/>
        <o:r id="V:Rule16" type="connector" idref="#_x0000_s1054"/>
        <o:r id="V:Rule18" type="connector" idref="#_x0000_s1055"/>
        <o:r id="V:Rule20" type="connector" idref="#_x0000_s1056"/>
        <o:r id="V:Rule22" type="connector" idref="#_x0000_s1057"/>
        <o:r id="V:Rule24" type="connector" idref="#_x0000_s1058"/>
        <o:r id="V:Rule26" type="connector" idref="#_x0000_s1059"/>
        <o:r id="V:Rule28" type="connector" idref="#_x0000_s1060"/>
        <o:r id="V:Rule30" type="connector" idref="#_x0000_s1061"/>
        <o:r id="V:Rule32" type="connector" idref="#_x0000_s1062"/>
        <o:r id="V:Rule34" type="connector" idref="#_x0000_s1063"/>
        <o:r id="V:Rule36" type="connector" idref="#_x0000_s1064"/>
        <o:r id="V:Rule38" type="connector" idref="#_x0000_s106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97C2C-358E-477A-9FAE-4718C3D67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Jessie</cp:lastModifiedBy>
  <cp:revision>2</cp:revision>
  <dcterms:created xsi:type="dcterms:W3CDTF">2009-08-12T11:38:00Z</dcterms:created>
  <dcterms:modified xsi:type="dcterms:W3CDTF">2009-08-12T12:11:00Z</dcterms:modified>
</cp:coreProperties>
</file>